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6609" w14:textId="77777777" w:rsidR="00E82689" w:rsidRDefault="00E82689">
      <w:pPr>
        <w:jc w:val="center"/>
      </w:pPr>
    </w:p>
    <w:p w14:paraId="780D5E8D" w14:textId="77777777" w:rsidR="00E82689" w:rsidRDefault="00E82689">
      <w:pPr>
        <w:jc w:val="center"/>
        <w:rPr>
          <w:rFonts w:ascii="Arial" w:hAnsi="Arial"/>
          <w:b/>
          <w:sz w:val="48"/>
        </w:rPr>
      </w:pPr>
    </w:p>
    <w:p w14:paraId="33F14E05" w14:textId="77777777" w:rsidR="00E82689" w:rsidRPr="00AA7F9B" w:rsidRDefault="00E82689">
      <w:pPr>
        <w:jc w:val="center"/>
        <w:rPr>
          <w:rFonts w:ascii="Arial" w:hAnsi="Arial"/>
          <w:b/>
          <w:sz w:val="44"/>
          <w:szCs w:val="44"/>
        </w:rPr>
      </w:pPr>
      <w:r w:rsidRPr="00AA7F9B">
        <w:rPr>
          <w:rFonts w:ascii="Arial" w:hAnsi="Arial"/>
          <w:b/>
          <w:sz w:val="44"/>
          <w:szCs w:val="44"/>
        </w:rPr>
        <w:t>MARRIAGE ACT 1994 &amp; CIVIL PARTNERSHIP ACT 2004</w:t>
      </w:r>
    </w:p>
    <w:p w14:paraId="4B4AE6F7" w14:textId="77777777" w:rsidR="00E82689" w:rsidRDefault="00E82689">
      <w:pPr>
        <w:jc w:val="center"/>
        <w:rPr>
          <w:rFonts w:ascii="Arial" w:hAnsi="Arial"/>
          <w:sz w:val="48"/>
        </w:rPr>
      </w:pPr>
    </w:p>
    <w:p w14:paraId="138B60B5" w14:textId="77777777" w:rsidR="00E82689" w:rsidRDefault="00E82689">
      <w:pPr>
        <w:jc w:val="both"/>
        <w:rPr>
          <w:rFonts w:ascii="Arial" w:hAnsi="Arial"/>
          <w:b/>
        </w:rPr>
      </w:pPr>
    </w:p>
    <w:p w14:paraId="6509C476" w14:textId="77777777" w:rsidR="00E82689" w:rsidRDefault="00E82689">
      <w:pPr>
        <w:jc w:val="both"/>
        <w:rPr>
          <w:rFonts w:ascii="Arial" w:hAnsi="Arial"/>
        </w:rPr>
      </w:pPr>
      <w:r>
        <w:rPr>
          <w:rFonts w:ascii="Arial" w:hAnsi="Arial"/>
          <w:b/>
        </w:rPr>
        <w:t xml:space="preserve">NOTICE IS HEREBY GIVEN </w:t>
      </w:r>
      <w:r>
        <w:rPr>
          <w:rFonts w:ascii="Arial" w:hAnsi="Arial"/>
        </w:rPr>
        <w:t>that the Essex County Council has received an app</w:t>
      </w:r>
      <w:r w:rsidR="001C2F74">
        <w:rPr>
          <w:rFonts w:ascii="Arial" w:hAnsi="Arial"/>
        </w:rPr>
        <w:t>li</w:t>
      </w:r>
      <w:r w:rsidR="005D23A3">
        <w:rPr>
          <w:rFonts w:ascii="Arial" w:hAnsi="Arial"/>
        </w:rPr>
        <w:t>cation for the approval</w:t>
      </w:r>
      <w:r w:rsidR="00364076">
        <w:rPr>
          <w:rFonts w:ascii="Arial" w:hAnsi="Arial"/>
        </w:rPr>
        <w:t xml:space="preserve"> of the</w:t>
      </w:r>
      <w:r w:rsidR="005D23A3">
        <w:rPr>
          <w:rFonts w:ascii="Arial" w:hAnsi="Arial"/>
        </w:rPr>
        <w:t xml:space="preserve"> </w:t>
      </w:r>
      <w:r>
        <w:rPr>
          <w:rFonts w:ascii="Arial" w:hAnsi="Arial"/>
        </w:rPr>
        <w:t>undermentioned premises as a venue for the solemnisation of civil marriages in pursuance of Section 26(</w:t>
      </w:r>
      <w:proofErr w:type="gramStart"/>
      <w:r>
        <w:rPr>
          <w:rFonts w:ascii="Arial" w:hAnsi="Arial"/>
        </w:rPr>
        <w:t>1)(</w:t>
      </w:r>
      <w:proofErr w:type="gramEnd"/>
      <w:r>
        <w:rPr>
          <w:rFonts w:ascii="Arial" w:hAnsi="Arial"/>
        </w:rPr>
        <w:t>bb) of the Marriage Act 1949, or for the registration of civil partnerships in pursuance of Section 6 (3A)(a) of the Civil Partnership Act 2004</w:t>
      </w:r>
    </w:p>
    <w:p w14:paraId="42C2D25C" w14:textId="77777777" w:rsidR="00E82689" w:rsidRDefault="00E82689">
      <w:pPr>
        <w:jc w:val="both"/>
        <w:rPr>
          <w:rFonts w:ascii="Arial" w:hAnsi="Arial"/>
        </w:rPr>
      </w:pPr>
    </w:p>
    <w:p w14:paraId="470CF80D" w14:textId="77777777" w:rsidR="00E82689" w:rsidRDefault="00E82689">
      <w:pPr>
        <w:jc w:val="both"/>
        <w:rPr>
          <w:rFonts w:ascii="Arial" w:hAnsi="Arial"/>
        </w:rPr>
      </w:pPr>
    </w:p>
    <w:p w14:paraId="5794E263" w14:textId="77777777" w:rsidR="00DB397E" w:rsidRDefault="00E82689" w:rsidP="008E7A1E">
      <w:pPr>
        <w:tabs>
          <w:tab w:val="left" w:pos="2835"/>
        </w:tabs>
        <w:jc w:val="both"/>
        <w:rPr>
          <w:rFonts w:ascii="Arial" w:hAnsi="Arial"/>
          <w:b/>
        </w:rPr>
      </w:pPr>
      <w:r>
        <w:rPr>
          <w:rFonts w:ascii="Arial" w:hAnsi="Arial"/>
        </w:rPr>
        <w:t>Name of premises:</w:t>
      </w:r>
      <w:r w:rsidR="00484142">
        <w:rPr>
          <w:rFonts w:ascii="Arial" w:hAnsi="Arial"/>
        </w:rPr>
        <w:t xml:space="preserve">  </w:t>
      </w:r>
      <w:r w:rsidR="00484142" w:rsidRPr="0070434D">
        <w:rPr>
          <w:rFonts w:ascii="Arial" w:hAnsi="Arial"/>
          <w:b/>
        </w:rPr>
        <w:t xml:space="preserve"> </w:t>
      </w:r>
      <w:r w:rsidR="008D469A" w:rsidRPr="0070434D">
        <w:rPr>
          <w:rFonts w:ascii="Arial" w:hAnsi="Arial"/>
          <w:b/>
        </w:rPr>
        <w:t xml:space="preserve"> </w:t>
      </w:r>
      <w:r w:rsidR="001C2F74">
        <w:rPr>
          <w:rFonts w:ascii="Arial" w:hAnsi="Arial"/>
          <w:b/>
        </w:rPr>
        <w:t xml:space="preserve"> </w:t>
      </w:r>
      <w:r w:rsidR="0087460F">
        <w:rPr>
          <w:rFonts w:ascii="Arial" w:hAnsi="Arial"/>
          <w:b/>
        </w:rPr>
        <w:t xml:space="preserve"> </w:t>
      </w:r>
      <w:r w:rsidR="00A20302">
        <w:rPr>
          <w:rFonts w:ascii="Arial" w:hAnsi="Arial"/>
          <w:b/>
        </w:rPr>
        <w:tab/>
        <w:t>THE LAWN</w:t>
      </w:r>
    </w:p>
    <w:p w14:paraId="05BDDDBD" w14:textId="77777777" w:rsidR="00A20302" w:rsidRDefault="00A20302" w:rsidP="008E7A1E">
      <w:pPr>
        <w:tabs>
          <w:tab w:val="left" w:pos="2835"/>
        </w:tabs>
        <w:jc w:val="both"/>
        <w:rPr>
          <w:rFonts w:ascii="Arial" w:hAnsi="Arial"/>
          <w:b/>
        </w:rPr>
      </w:pPr>
      <w:r>
        <w:rPr>
          <w:rFonts w:ascii="Arial" w:hAnsi="Arial"/>
          <w:b/>
        </w:rPr>
        <w:tab/>
        <w:t>HALL ROAD</w:t>
      </w:r>
    </w:p>
    <w:p w14:paraId="5FF0531B" w14:textId="77777777" w:rsidR="00A20302" w:rsidRDefault="00A20302" w:rsidP="008E7A1E">
      <w:pPr>
        <w:tabs>
          <w:tab w:val="left" w:pos="2835"/>
        </w:tabs>
        <w:jc w:val="both"/>
        <w:rPr>
          <w:rFonts w:ascii="Arial" w:hAnsi="Arial"/>
          <w:b/>
        </w:rPr>
      </w:pPr>
      <w:r>
        <w:rPr>
          <w:rFonts w:ascii="Arial" w:hAnsi="Arial"/>
          <w:b/>
        </w:rPr>
        <w:tab/>
        <w:t>ROCHFORD</w:t>
      </w:r>
    </w:p>
    <w:p w14:paraId="21B11C89" w14:textId="77777777" w:rsidR="00A20302" w:rsidRDefault="00A20302" w:rsidP="008E7A1E">
      <w:pPr>
        <w:tabs>
          <w:tab w:val="left" w:pos="2835"/>
        </w:tabs>
        <w:jc w:val="both"/>
        <w:rPr>
          <w:rFonts w:ascii="Arial" w:hAnsi="Arial"/>
          <w:b/>
        </w:rPr>
      </w:pPr>
      <w:r>
        <w:rPr>
          <w:rFonts w:ascii="Arial" w:hAnsi="Arial"/>
          <w:b/>
        </w:rPr>
        <w:tab/>
        <w:t>ESSEX SS4 1PL</w:t>
      </w:r>
    </w:p>
    <w:p w14:paraId="22A07290" w14:textId="77777777" w:rsidR="00A91F98" w:rsidRDefault="00A91F98" w:rsidP="00102DF3">
      <w:pPr>
        <w:tabs>
          <w:tab w:val="left" w:pos="2835"/>
        </w:tabs>
        <w:jc w:val="both"/>
        <w:rPr>
          <w:rFonts w:ascii="Arial" w:hAnsi="Arial"/>
          <w:b/>
        </w:rPr>
      </w:pPr>
    </w:p>
    <w:p w14:paraId="0057BA09" w14:textId="77777777" w:rsidR="00D10E75" w:rsidRDefault="00E82689" w:rsidP="00CD4E69">
      <w:pPr>
        <w:tabs>
          <w:tab w:val="left" w:pos="2835"/>
        </w:tabs>
        <w:rPr>
          <w:rFonts w:ascii="Arial" w:hAnsi="Arial"/>
          <w:b/>
          <w:bCs/>
        </w:rPr>
      </w:pPr>
      <w:r>
        <w:rPr>
          <w:rFonts w:ascii="Arial" w:hAnsi="Arial"/>
        </w:rPr>
        <w:t>Name of applicant</w:t>
      </w:r>
      <w:r w:rsidR="00CD4E69">
        <w:rPr>
          <w:rFonts w:ascii="Arial" w:hAnsi="Arial"/>
        </w:rPr>
        <w:t xml:space="preserve">:     </w:t>
      </w:r>
      <w:r w:rsidR="00A20302">
        <w:rPr>
          <w:rFonts w:ascii="Arial" w:hAnsi="Arial"/>
        </w:rPr>
        <w:tab/>
      </w:r>
      <w:r w:rsidR="00A20302">
        <w:rPr>
          <w:rFonts w:ascii="Arial" w:hAnsi="Arial"/>
          <w:b/>
          <w:bCs/>
        </w:rPr>
        <w:t>GILLIAN ESME KEDDIE</w:t>
      </w:r>
    </w:p>
    <w:p w14:paraId="408895D4" w14:textId="77777777" w:rsidR="00A20302" w:rsidRPr="00A20302" w:rsidRDefault="00A20302" w:rsidP="00CD4E69">
      <w:pPr>
        <w:tabs>
          <w:tab w:val="left" w:pos="2835"/>
        </w:tabs>
        <w:rPr>
          <w:rFonts w:ascii="Arial" w:hAnsi="Arial"/>
          <w:b/>
          <w:bCs/>
        </w:rPr>
      </w:pPr>
      <w:r>
        <w:rPr>
          <w:rFonts w:ascii="Arial" w:hAnsi="Arial"/>
          <w:b/>
          <w:bCs/>
        </w:rPr>
        <w:tab/>
        <w:t>DAVID MAITLAND KEDDIE</w:t>
      </w:r>
    </w:p>
    <w:p w14:paraId="52E8C673" w14:textId="77777777" w:rsidR="00CD4E69" w:rsidRDefault="00CD4E69" w:rsidP="00CD4E69">
      <w:pPr>
        <w:tabs>
          <w:tab w:val="left" w:pos="2835"/>
        </w:tabs>
        <w:rPr>
          <w:rFonts w:ascii="Arial" w:hAnsi="Arial"/>
        </w:rPr>
      </w:pPr>
    </w:p>
    <w:p w14:paraId="4712093C" w14:textId="77777777" w:rsidR="00E7544B" w:rsidRDefault="00E82689">
      <w:pPr>
        <w:jc w:val="both"/>
        <w:rPr>
          <w:rFonts w:ascii="Arial" w:hAnsi="Arial"/>
        </w:rPr>
      </w:pPr>
      <w:r>
        <w:rPr>
          <w:rFonts w:ascii="Arial" w:hAnsi="Arial"/>
        </w:rPr>
        <w:t>Members of the public may inspect the application and the plan accompanying it du</w:t>
      </w:r>
      <w:r w:rsidR="005D23A3">
        <w:rPr>
          <w:rFonts w:ascii="Arial" w:hAnsi="Arial"/>
        </w:rPr>
        <w:t>ring normal office hours at the</w:t>
      </w:r>
      <w:r w:rsidR="00287E1F">
        <w:rPr>
          <w:rFonts w:ascii="Arial" w:hAnsi="Arial"/>
        </w:rPr>
        <w:t xml:space="preserve"> Essex Registration Service, Seax House, Victoria Road South, Chelmsford, CM1 1QH</w:t>
      </w:r>
      <w:r w:rsidR="001C2F74">
        <w:rPr>
          <w:rFonts w:ascii="Arial" w:hAnsi="Arial"/>
        </w:rPr>
        <w:t>.</w:t>
      </w:r>
      <w:r w:rsidR="00A43E31">
        <w:rPr>
          <w:rFonts w:ascii="Arial" w:hAnsi="Arial"/>
        </w:rPr>
        <w:t xml:space="preserve"> </w:t>
      </w:r>
    </w:p>
    <w:p w14:paraId="19F92C60" w14:textId="77777777" w:rsidR="00A43E31" w:rsidRDefault="00A43E31">
      <w:pPr>
        <w:jc w:val="both"/>
        <w:rPr>
          <w:rFonts w:ascii="Arial" w:hAnsi="Arial"/>
        </w:rPr>
      </w:pPr>
    </w:p>
    <w:p w14:paraId="07280FBB" w14:textId="77777777" w:rsidR="00E82689" w:rsidRDefault="00E82689">
      <w:pPr>
        <w:jc w:val="both"/>
        <w:rPr>
          <w:rFonts w:ascii="Arial" w:hAnsi="Arial"/>
        </w:rPr>
      </w:pPr>
      <w:r>
        <w:rPr>
          <w:rFonts w:ascii="Arial" w:hAnsi="Arial"/>
        </w:rPr>
        <w:t>Any person who wishes to object to the grant of approval may do so by giving notice in writing within 21 days from the appearance of this notice to the undersigned stating their reasons.</w:t>
      </w:r>
    </w:p>
    <w:p w14:paraId="26F03CE5" w14:textId="77777777" w:rsidR="00E82689" w:rsidRDefault="00E82689">
      <w:pPr>
        <w:jc w:val="both"/>
        <w:rPr>
          <w:rFonts w:ascii="Arial" w:hAnsi="Arial"/>
        </w:rPr>
      </w:pPr>
    </w:p>
    <w:p w14:paraId="695CED5D" w14:textId="77777777" w:rsidR="00E82689" w:rsidRDefault="00E82689">
      <w:pPr>
        <w:rPr>
          <w:rFonts w:ascii="Arial" w:hAnsi="Arial"/>
        </w:rPr>
      </w:pPr>
    </w:p>
    <w:p w14:paraId="2D0AF043" w14:textId="77777777" w:rsidR="00E82689" w:rsidRDefault="00E82689">
      <w:pPr>
        <w:rPr>
          <w:rFonts w:ascii="Arial" w:hAnsi="Arial"/>
        </w:rPr>
      </w:pPr>
      <w:r>
        <w:rPr>
          <w:rFonts w:ascii="Arial" w:hAnsi="Arial"/>
        </w:rPr>
        <w:t>Dated</w:t>
      </w:r>
      <w:r w:rsidR="00A91F98">
        <w:rPr>
          <w:rFonts w:ascii="Arial" w:hAnsi="Arial"/>
        </w:rPr>
        <w:t xml:space="preserve">:   </w:t>
      </w:r>
      <w:r w:rsidR="00A20302">
        <w:rPr>
          <w:rFonts w:ascii="Arial" w:hAnsi="Arial"/>
        </w:rPr>
        <w:t>13</w:t>
      </w:r>
      <w:r w:rsidR="00A20302" w:rsidRPr="00A20302">
        <w:rPr>
          <w:rFonts w:ascii="Arial" w:hAnsi="Arial"/>
          <w:vertAlign w:val="superscript"/>
        </w:rPr>
        <w:t>th</w:t>
      </w:r>
      <w:r w:rsidR="00A20302">
        <w:rPr>
          <w:rFonts w:ascii="Arial" w:hAnsi="Arial"/>
        </w:rPr>
        <w:t xml:space="preserve"> June 2024</w:t>
      </w:r>
    </w:p>
    <w:p w14:paraId="17B00E43" w14:textId="77777777" w:rsidR="00AA7F9B" w:rsidRDefault="00AA7F9B">
      <w:pPr>
        <w:rPr>
          <w:rFonts w:ascii="Arial" w:hAnsi="Arial"/>
        </w:rPr>
      </w:pPr>
    </w:p>
    <w:p w14:paraId="581FE499" w14:textId="77777777" w:rsidR="00E82689" w:rsidRDefault="00AA7F9B">
      <w:pPr>
        <w:rPr>
          <w:rFonts w:ascii="Arial" w:hAnsi="Arial"/>
        </w:rPr>
      </w:pPr>
      <w:r>
        <w:rPr>
          <w:rFonts w:ascii="Arial" w:hAnsi="Arial"/>
        </w:rPr>
        <w:t xml:space="preserve">                                                                   </w:t>
      </w:r>
    </w:p>
    <w:p w14:paraId="5A91ADA1" w14:textId="6B162E39" w:rsidR="00E82689" w:rsidRDefault="00900BCE">
      <w:pPr>
        <w:rPr>
          <w:rFonts w:ascii="Arial" w:hAnsi="Arial"/>
        </w:rPr>
      </w:pPr>
      <w:r>
        <w:rPr>
          <w:noProof/>
        </w:rPr>
        <w:drawing>
          <wp:anchor distT="0" distB="0" distL="114300" distR="114300" simplePos="0" relativeHeight="251657728" behindDoc="0" locked="0" layoutInCell="1" allowOverlap="1" wp14:anchorId="76215B53" wp14:editId="47BDE78B">
            <wp:simplePos x="0" y="0"/>
            <wp:positionH relativeFrom="column">
              <wp:posOffset>3989070</wp:posOffset>
            </wp:positionH>
            <wp:positionV relativeFrom="paragraph">
              <wp:posOffset>131445</wp:posOffset>
            </wp:positionV>
            <wp:extent cx="1602105" cy="798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210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689">
        <w:rPr>
          <w:rFonts w:ascii="Arial" w:hAnsi="Arial"/>
        </w:rPr>
        <w:t xml:space="preserve">Proper </w:t>
      </w:r>
      <w:r w:rsidR="004263F5">
        <w:rPr>
          <w:rFonts w:ascii="Arial" w:hAnsi="Arial"/>
        </w:rPr>
        <w:t xml:space="preserve">Officer </w:t>
      </w:r>
    </w:p>
    <w:p w14:paraId="21BED07B" w14:textId="77777777" w:rsidR="00130F6F" w:rsidRDefault="00130F6F">
      <w:pPr>
        <w:rPr>
          <w:rFonts w:ascii="Arial" w:hAnsi="Arial"/>
        </w:rPr>
      </w:pPr>
      <w:r>
        <w:rPr>
          <w:rFonts w:ascii="Arial" w:hAnsi="Arial"/>
        </w:rPr>
        <w:t>Essex Registration Service</w:t>
      </w:r>
    </w:p>
    <w:p w14:paraId="3050D41A" w14:textId="77777777" w:rsidR="00F424DD" w:rsidRDefault="00F424DD">
      <w:pPr>
        <w:rPr>
          <w:rFonts w:ascii="Arial" w:hAnsi="Arial"/>
        </w:rPr>
      </w:pPr>
      <w:r>
        <w:rPr>
          <w:rFonts w:ascii="Arial" w:hAnsi="Arial"/>
        </w:rPr>
        <w:t>County Hall</w:t>
      </w:r>
    </w:p>
    <w:p w14:paraId="27E5C5FC" w14:textId="77777777" w:rsidR="004007F8" w:rsidRDefault="00F424DD">
      <w:pPr>
        <w:rPr>
          <w:rFonts w:ascii="Arial" w:hAnsi="Arial"/>
        </w:rPr>
      </w:pPr>
      <w:r>
        <w:rPr>
          <w:rFonts w:ascii="Arial" w:hAnsi="Arial"/>
        </w:rPr>
        <w:t>Market Road</w:t>
      </w:r>
    </w:p>
    <w:p w14:paraId="34E91489" w14:textId="77777777" w:rsidR="00E82689" w:rsidRDefault="00E82689">
      <w:pPr>
        <w:rPr>
          <w:rFonts w:ascii="Arial" w:hAnsi="Arial"/>
        </w:rPr>
      </w:pPr>
      <w:smartTag w:uri="urn:schemas-microsoft-com:office:smarttags" w:element="City">
        <w:smartTag w:uri="urn:schemas-microsoft-com:office:smarttags" w:element="PlaceType">
          <w:r>
            <w:rPr>
              <w:rFonts w:ascii="Arial" w:hAnsi="Arial"/>
            </w:rPr>
            <w:t>Chelmsford</w:t>
          </w:r>
        </w:smartTag>
      </w:smartTag>
    </w:p>
    <w:p w14:paraId="6CC5AA40" w14:textId="77777777" w:rsidR="00E82689" w:rsidRDefault="004007F8" w:rsidP="00D10E75">
      <w:pPr>
        <w:rPr>
          <w:rFonts w:ascii="Arial" w:hAnsi="Arial"/>
        </w:rPr>
      </w:pPr>
      <w:r w:rsidRPr="00F57862">
        <w:rPr>
          <w:rFonts w:ascii="Arial" w:hAnsi="Arial"/>
        </w:rPr>
        <w:t>CM</w:t>
      </w:r>
      <w:r w:rsidR="00F424DD" w:rsidRPr="00F57862">
        <w:rPr>
          <w:rFonts w:ascii="Arial" w:hAnsi="Arial"/>
        </w:rPr>
        <w:t>1</w:t>
      </w:r>
      <w:r w:rsidRPr="00F57862">
        <w:rPr>
          <w:rFonts w:ascii="Arial" w:hAnsi="Arial"/>
        </w:rPr>
        <w:t xml:space="preserve"> </w:t>
      </w:r>
      <w:r w:rsidR="00F424DD" w:rsidRPr="00F57862">
        <w:rPr>
          <w:rFonts w:ascii="Arial" w:hAnsi="Arial"/>
        </w:rPr>
        <w:t>1QH</w:t>
      </w:r>
      <w:r w:rsidR="00AA7F9B">
        <w:rPr>
          <w:rFonts w:ascii="Arial" w:hAnsi="Arial"/>
        </w:rPr>
        <w:t xml:space="preserve">                                                          </w:t>
      </w:r>
      <w:r w:rsidR="00D10E75">
        <w:rPr>
          <w:rFonts w:ascii="Arial" w:hAnsi="Arial"/>
        </w:rPr>
        <w:t xml:space="preserve">                                                    </w:t>
      </w:r>
      <w:r w:rsidR="00AA7F9B">
        <w:rPr>
          <w:rFonts w:ascii="Arial" w:hAnsi="Arial"/>
        </w:rPr>
        <w:t xml:space="preserve">  </w:t>
      </w:r>
      <w:r w:rsidR="00D10E75">
        <w:rPr>
          <w:rFonts w:ascii="Arial" w:hAnsi="Arial"/>
        </w:rPr>
        <w:t xml:space="preserve">                                                             </w:t>
      </w:r>
    </w:p>
    <w:sectPr w:rsidR="00E82689">
      <w:footerReference w:type="default" r:id="rId7"/>
      <w:pgSz w:w="11909" w:h="16834" w:code="9"/>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1804" w14:textId="77777777" w:rsidR="0045246F" w:rsidRDefault="0045246F">
      <w:r>
        <w:separator/>
      </w:r>
    </w:p>
  </w:endnote>
  <w:endnote w:type="continuationSeparator" w:id="0">
    <w:p w14:paraId="4A229D8D" w14:textId="77777777" w:rsidR="0045246F" w:rsidRDefault="0045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F413" w14:textId="77777777" w:rsidR="006E53CF" w:rsidRDefault="006E53CF" w:rsidP="006E53CF">
    <w:pPr>
      <w:pStyle w:val="Footer"/>
      <w:tabs>
        <w:tab w:val="right" w:pos="9389"/>
      </w:tabs>
    </w:pPr>
    <w:proofErr w:type="spellStart"/>
    <w:r>
      <w:t>Er&amp;</w:t>
    </w:r>
    <w:proofErr w:type="gramStart"/>
    <w:r>
      <w:t>ns:venues</w:t>
    </w:r>
    <w:proofErr w:type="gramEnd"/>
    <w:r>
      <w:t>:pntemplate</w:t>
    </w:r>
    <w:proofErr w:type="spellEnd"/>
    <w:r>
      <w:t xml:space="preserve"> </w:t>
    </w:r>
    <w:r>
      <w:tab/>
    </w:r>
    <w:r>
      <w:tab/>
      <w:t>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6594" w14:textId="77777777" w:rsidR="0045246F" w:rsidRDefault="0045246F">
      <w:r>
        <w:separator/>
      </w:r>
    </w:p>
  </w:footnote>
  <w:footnote w:type="continuationSeparator" w:id="0">
    <w:p w14:paraId="2FC94FE2" w14:textId="77777777" w:rsidR="0045246F" w:rsidRDefault="00452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42"/>
    <w:rsid w:val="00013E02"/>
    <w:rsid w:val="000611E1"/>
    <w:rsid w:val="00070188"/>
    <w:rsid w:val="000C41DB"/>
    <w:rsid w:val="00102DF3"/>
    <w:rsid w:val="00130F6F"/>
    <w:rsid w:val="001A6E7D"/>
    <w:rsid w:val="001A71B5"/>
    <w:rsid w:val="001B0BEF"/>
    <w:rsid w:val="001C2F74"/>
    <w:rsid w:val="001C6051"/>
    <w:rsid w:val="001D6058"/>
    <w:rsid w:val="001E6B59"/>
    <w:rsid w:val="0020755C"/>
    <w:rsid w:val="00287E1F"/>
    <w:rsid w:val="00315D56"/>
    <w:rsid w:val="00341BB6"/>
    <w:rsid w:val="003605CF"/>
    <w:rsid w:val="00364076"/>
    <w:rsid w:val="003E0322"/>
    <w:rsid w:val="004007F8"/>
    <w:rsid w:val="004263F5"/>
    <w:rsid w:val="0045246F"/>
    <w:rsid w:val="00484142"/>
    <w:rsid w:val="004A30E0"/>
    <w:rsid w:val="004C2D0A"/>
    <w:rsid w:val="004F7D80"/>
    <w:rsid w:val="004F7DD8"/>
    <w:rsid w:val="00564570"/>
    <w:rsid w:val="005A20C1"/>
    <w:rsid w:val="005D23A3"/>
    <w:rsid w:val="00605B0E"/>
    <w:rsid w:val="006E53CF"/>
    <w:rsid w:val="0070434D"/>
    <w:rsid w:val="007A32D5"/>
    <w:rsid w:val="0086322A"/>
    <w:rsid w:val="0087460F"/>
    <w:rsid w:val="008B6851"/>
    <w:rsid w:val="008D469A"/>
    <w:rsid w:val="008E7A1E"/>
    <w:rsid w:val="008F33FF"/>
    <w:rsid w:val="00900BCE"/>
    <w:rsid w:val="009822AC"/>
    <w:rsid w:val="009B6A58"/>
    <w:rsid w:val="00A20302"/>
    <w:rsid w:val="00A26BE8"/>
    <w:rsid w:val="00A43E31"/>
    <w:rsid w:val="00A91F98"/>
    <w:rsid w:val="00AA5EDF"/>
    <w:rsid w:val="00AA7F9B"/>
    <w:rsid w:val="00AB3727"/>
    <w:rsid w:val="00B62772"/>
    <w:rsid w:val="00B638AE"/>
    <w:rsid w:val="00B70A61"/>
    <w:rsid w:val="00BF497D"/>
    <w:rsid w:val="00C1543A"/>
    <w:rsid w:val="00C33752"/>
    <w:rsid w:val="00C4163E"/>
    <w:rsid w:val="00C464FE"/>
    <w:rsid w:val="00C96141"/>
    <w:rsid w:val="00CD4E69"/>
    <w:rsid w:val="00D10E75"/>
    <w:rsid w:val="00D83D10"/>
    <w:rsid w:val="00DB397E"/>
    <w:rsid w:val="00DD5051"/>
    <w:rsid w:val="00E40D32"/>
    <w:rsid w:val="00E7544B"/>
    <w:rsid w:val="00E82689"/>
    <w:rsid w:val="00EA7C12"/>
    <w:rsid w:val="00EB78AE"/>
    <w:rsid w:val="00F0599A"/>
    <w:rsid w:val="00F25BD7"/>
    <w:rsid w:val="00F357AC"/>
    <w:rsid w:val="00F424DD"/>
    <w:rsid w:val="00F57862"/>
    <w:rsid w:val="00F60DAD"/>
    <w:rsid w:val="00F90E4E"/>
    <w:rsid w:val="00FA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3074"/>
    <o:shapelayout v:ext="edit">
      <o:idmap v:ext="edit" data="2"/>
    </o:shapelayout>
  </w:shapeDefaults>
  <w:decimalSymbol w:val="."/>
  <w:listSeparator w:val=","/>
  <w14:docId w14:val="434FC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2024-06-12T09:04:00Z</dcterms:created>
  <dcterms:modified xsi:type="dcterms:W3CDTF">2024-06-12T09:04:00Z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2024-06-12T09:04:03Z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c73ca6c2-0a05-4836-ada3-857674233ed8</vt:lpwstr>
  </property>
  <property fmtid="{D5CDD505-2E9C-101B-9397-08002B2CF9AE}" pid="8" name="MSIP_Label_39d8be9e-c8d9-4b9c-bd40-2c27cc7ea2e6_ContentBits">
    <vt:lpwstr>0</vt:lpwstr>
  </property>
</Properties>
</file>